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B8C3" w14:textId="77777777" w:rsidR="00666B1D" w:rsidRDefault="00666B1D" w:rsidP="00666B1D">
      <w:pPr>
        <w:jc w:val="center"/>
        <w:rPr>
          <w:b/>
          <w:color w:val="000080"/>
          <w:sz w:val="72"/>
        </w:rPr>
      </w:pPr>
    </w:p>
    <w:p w14:paraId="72A3D685" w14:textId="6CF4EDBA" w:rsidR="00666B1D" w:rsidRPr="00844EE5" w:rsidRDefault="005C5850" w:rsidP="00666B1D">
      <w:pPr>
        <w:jc w:val="center"/>
        <w:rPr>
          <w:b/>
          <w:color w:val="538135" w:themeColor="accent6" w:themeShade="BF"/>
          <w:sz w:val="96"/>
        </w:rPr>
      </w:pPr>
      <w:r w:rsidRPr="00844EE5">
        <w:rPr>
          <w:b/>
          <w:color w:val="538135" w:themeColor="accent6" w:themeShade="BF"/>
          <w:sz w:val="96"/>
        </w:rPr>
        <w:t>V</w:t>
      </w:r>
      <w:r w:rsidR="007D7C35" w:rsidRPr="00844EE5">
        <w:rPr>
          <w:b/>
          <w:color w:val="538135" w:themeColor="accent6" w:themeShade="BF"/>
          <w:sz w:val="96"/>
        </w:rPr>
        <w:t>e středu 19.3.2025</w:t>
      </w:r>
    </w:p>
    <w:p w14:paraId="1269A9AD" w14:textId="77777777" w:rsidR="00666B1D" w:rsidRPr="00844EE5" w:rsidRDefault="00666B1D" w:rsidP="00666B1D">
      <w:pPr>
        <w:jc w:val="center"/>
        <w:rPr>
          <w:b/>
          <w:color w:val="538135" w:themeColor="accent6" w:themeShade="BF"/>
          <w:sz w:val="48"/>
        </w:rPr>
      </w:pPr>
    </w:p>
    <w:p w14:paraId="2A8D0048" w14:textId="4AC86B93" w:rsidR="007D7C35" w:rsidRPr="00844EE5" w:rsidRDefault="00D6127D" w:rsidP="00666B1D">
      <w:pPr>
        <w:jc w:val="center"/>
        <w:rPr>
          <w:b/>
          <w:color w:val="538135" w:themeColor="accent6" w:themeShade="BF"/>
          <w:sz w:val="48"/>
        </w:rPr>
      </w:pPr>
      <w:r w:rsidRPr="00844EE5">
        <w:rPr>
          <w:b/>
          <w:color w:val="538135" w:themeColor="accent6" w:themeShade="BF"/>
          <w:sz w:val="48"/>
        </w:rPr>
        <w:t xml:space="preserve">v době </w:t>
      </w:r>
      <w:r w:rsidR="00666B1D" w:rsidRPr="00844EE5">
        <w:rPr>
          <w:b/>
          <w:color w:val="538135" w:themeColor="accent6" w:themeShade="BF"/>
          <w:sz w:val="48"/>
        </w:rPr>
        <w:t xml:space="preserve">od </w:t>
      </w:r>
      <w:r w:rsidR="007D7C35" w:rsidRPr="00844EE5">
        <w:rPr>
          <w:b/>
          <w:color w:val="538135" w:themeColor="accent6" w:themeShade="BF"/>
          <w:sz w:val="48"/>
        </w:rPr>
        <w:t>9.00 - 9,45 hodin</w:t>
      </w:r>
    </w:p>
    <w:p w14:paraId="745A5A35" w14:textId="77777777" w:rsidR="007D7C35" w:rsidRPr="00844EE5" w:rsidRDefault="007D7C35" w:rsidP="00666B1D">
      <w:pPr>
        <w:jc w:val="center"/>
        <w:rPr>
          <w:b/>
          <w:color w:val="538135" w:themeColor="accent6" w:themeShade="BF"/>
          <w:sz w:val="48"/>
        </w:rPr>
      </w:pPr>
    </w:p>
    <w:p w14:paraId="7F900275" w14:textId="7E509468" w:rsidR="00666B1D" w:rsidRPr="00844EE5" w:rsidRDefault="00666B1D" w:rsidP="00666B1D">
      <w:pPr>
        <w:jc w:val="center"/>
        <w:rPr>
          <w:b/>
          <w:bCs/>
          <w:color w:val="538135" w:themeColor="accent6" w:themeShade="BF"/>
          <w:sz w:val="56"/>
          <w:szCs w:val="56"/>
        </w:rPr>
      </w:pPr>
      <w:r w:rsidRPr="00844EE5">
        <w:rPr>
          <w:b/>
          <w:bCs/>
          <w:color w:val="538135" w:themeColor="accent6" w:themeShade="BF"/>
          <w:sz w:val="56"/>
          <w:szCs w:val="56"/>
        </w:rPr>
        <w:t>se v mateřské škole uskuteční</w:t>
      </w:r>
    </w:p>
    <w:p w14:paraId="5F1C5443" w14:textId="39416678" w:rsidR="00666B1D" w:rsidRPr="00844EE5" w:rsidRDefault="00666B1D" w:rsidP="00666B1D">
      <w:pPr>
        <w:jc w:val="center"/>
        <w:rPr>
          <w:b/>
          <w:color w:val="538135" w:themeColor="accent6" w:themeShade="BF"/>
          <w:sz w:val="56"/>
          <w:szCs w:val="56"/>
        </w:rPr>
      </w:pPr>
      <w:r w:rsidRPr="00844EE5">
        <w:rPr>
          <w:b/>
          <w:bCs/>
          <w:color w:val="538135" w:themeColor="accent6" w:themeShade="BF"/>
          <w:sz w:val="56"/>
          <w:szCs w:val="56"/>
        </w:rPr>
        <w:t>představení</w:t>
      </w:r>
      <w:r w:rsidR="009A004A" w:rsidRPr="00844EE5">
        <w:rPr>
          <w:b/>
          <w:bCs/>
          <w:color w:val="538135" w:themeColor="accent6" w:themeShade="BF"/>
          <w:sz w:val="56"/>
          <w:szCs w:val="56"/>
        </w:rPr>
        <w:t xml:space="preserve"> </w:t>
      </w:r>
      <w:r w:rsidR="007D7C35" w:rsidRPr="00844EE5">
        <w:rPr>
          <w:b/>
          <w:bCs/>
          <w:color w:val="538135" w:themeColor="accent6" w:themeShade="BF"/>
          <w:sz w:val="56"/>
          <w:szCs w:val="56"/>
        </w:rPr>
        <w:t>Zuzany Anny Rút</w:t>
      </w:r>
    </w:p>
    <w:p w14:paraId="5CD97690" w14:textId="77777777" w:rsidR="00D6127D" w:rsidRPr="00D6127D" w:rsidRDefault="00D6127D" w:rsidP="00666B1D">
      <w:pPr>
        <w:jc w:val="center"/>
        <w:rPr>
          <w:b/>
          <w:bCs/>
          <w:color w:val="000080"/>
          <w:sz w:val="72"/>
        </w:rPr>
      </w:pPr>
    </w:p>
    <w:p w14:paraId="1DA6658E" w14:textId="5FCCB21C" w:rsidR="00666B1D" w:rsidRPr="00844EE5" w:rsidRDefault="003D2FF9" w:rsidP="00666B1D">
      <w:pPr>
        <w:jc w:val="center"/>
        <w:rPr>
          <w:b/>
          <w:bCs/>
          <w:color w:val="C45911" w:themeColor="accent2" w:themeShade="BF"/>
          <w:sz w:val="96"/>
          <w:szCs w:val="96"/>
        </w:rPr>
      </w:pPr>
      <w:r w:rsidRPr="00844EE5">
        <w:rPr>
          <w:b/>
          <w:bCs/>
          <w:color w:val="C45911" w:themeColor="accent2" w:themeShade="BF"/>
          <w:sz w:val="96"/>
          <w:szCs w:val="96"/>
        </w:rPr>
        <w:t>„</w:t>
      </w:r>
      <w:r w:rsidR="007D7C35" w:rsidRPr="00844EE5">
        <w:rPr>
          <w:b/>
          <w:bCs/>
          <w:color w:val="C45911" w:themeColor="accent2" w:themeShade="BF"/>
          <w:sz w:val="96"/>
          <w:szCs w:val="96"/>
        </w:rPr>
        <w:t>Kmotra liška vypravuje</w:t>
      </w:r>
      <w:r w:rsidR="005C5850" w:rsidRPr="00844EE5">
        <w:rPr>
          <w:b/>
          <w:bCs/>
          <w:color w:val="C45911" w:themeColor="accent2" w:themeShade="BF"/>
          <w:sz w:val="96"/>
          <w:szCs w:val="96"/>
        </w:rPr>
        <w:t>“</w:t>
      </w:r>
    </w:p>
    <w:p w14:paraId="1392BA00" w14:textId="77777777" w:rsidR="00666B1D" w:rsidRPr="00844EE5" w:rsidRDefault="00666B1D" w:rsidP="00666B1D">
      <w:pPr>
        <w:jc w:val="center"/>
        <w:rPr>
          <w:b/>
          <w:color w:val="C45911" w:themeColor="accent2" w:themeShade="BF"/>
          <w:sz w:val="44"/>
        </w:rPr>
      </w:pPr>
    </w:p>
    <w:p w14:paraId="7EF65B6D" w14:textId="77777777" w:rsidR="0037064A" w:rsidRPr="00844EE5" w:rsidRDefault="0037064A" w:rsidP="00666B1D">
      <w:pPr>
        <w:jc w:val="center"/>
        <w:rPr>
          <w:b/>
          <w:color w:val="C45911" w:themeColor="accent2" w:themeShade="BF"/>
          <w:sz w:val="44"/>
        </w:rPr>
      </w:pPr>
    </w:p>
    <w:p w14:paraId="5DE5C0BD" w14:textId="77777777" w:rsidR="00844EE5" w:rsidRPr="00844EE5" w:rsidRDefault="007D7C35" w:rsidP="007D7C35">
      <w:pPr>
        <w:jc w:val="center"/>
        <w:rPr>
          <w:b/>
          <w:color w:val="C45911" w:themeColor="accent2" w:themeShade="BF"/>
          <w:sz w:val="44"/>
          <w:szCs w:val="44"/>
        </w:rPr>
      </w:pPr>
      <w:r w:rsidRPr="00844EE5">
        <w:rPr>
          <w:b/>
          <w:color w:val="C45911" w:themeColor="accent2" w:themeShade="BF"/>
          <w:sz w:val="44"/>
          <w:szCs w:val="44"/>
        </w:rPr>
        <w:t xml:space="preserve">Na </w:t>
      </w:r>
      <w:r w:rsidR="00844EE5" w:rsidRPr="00844EE5">
        <w:rPr>
          <w:b/>
          <w:color w:val="C45911" w:themeColor="accent2" w:themeShade="BF"/>
          <w:sz w:val="44"/>
          <w:szCs w:val="44"/>
        </w:rPr>
        <w:t xml:space="preserve">polovinu </w:t>
      </w:r>
      <w:r w:rsidRPr="00844EE5">
        <w:rPr>
          <w:b/>
          <w:color w:val="C45911" w:themeColor="accent2" w:themeShade="BF"/>
          <w:sz w:val="44"/>
          <w:szCs w:val="44"/>
        </w:rPr>
        <w:t>vstup</w:t>
      </w:r>
      <w:r w:rsidR="00844EE5" w:rsidRPr="00844EE5">
        <w:rPr>
          <w:b/>
          <w:color w:val="C45911" w:themeColor="accent2" w:themeShade="BF"/>
          <w:sz w:val="44"/>
          <w:szCs w:val="44"/>
        </w:rPr>
        <w:t>enky</w:t>
      </w:r>
      <w:r w:rsidRPr="00844EE5">
        <w:rPr>
          <w:b/>
          <w:color w:val="C45911" w:themeColor="accent2" w:themeShade="BF"/>
          <w:sz w:val="44"/>
          <w:szCs w:val="44"/>
        </w:rPr>
        <w:t xml:space="preserve"> vybíráme </w:t>
      </w:r>
    </w:p>
    <w:p w14:paraId="7598FC3D" w14:textId="7CDDA3E7" w:rsidR="007D7C35" w:rsidRPr="00844EE5" w:rsidRDefault="007D7C35" w:rsidP="007D7C35">
      <w:pPr>
        <w:jc w:val="center"/>
        <w:rPr>
          <w:b/>
          <w:color w:val="C45911" w:themeColor="accent2" w:themeShade="BF"/>
          <w:sz w:val="56"/>
          <w:szCs w:val="56"/>
        </w:rPr>
      </w:pPr>
      <w:r w:rsidRPr="00844EE5">
        <w:rPr>
          <w:b/>
          <w:color w:val="C45911" w:themeColor="accent2" w:themeShade="BF"/>
          <w:sz w:val="44"/>
          <w:szCs w:val="44"/>
        </w:rPr>
        <w:t>v jednotlivých třídách</w:t>
      </w:r>
      <w:r w:rsidRPr="00844EE5">
        <w:rPr>
          <w:b/>
          <w:color w:val="C45911" w:themeColor="accent2" w:themeShade="BF"/>
          <w:sz w:val="56"/>
          <w:szCs w:val="56"/>
        </w:rPr>
        <w:t xml:space="preserve"> </w:t>
      </w:r>
    </w:p>
    <w:p w14:paraId="0911B815" w14:textId="70173F35" w:rsidR="007D7C35" w:rsidRPr="00844EE5" w:rsidRDefault="00844EE5" w:rsidP="007D7C35">
      <w:pPr>
        <w:jc w:val="center"/>
        <w:rPr>
          <w:b/>
          <w:color w:val="C45911" w:themeColor="accent2" w:themeShade="BF"/>
          <w:sz w:val="72"/>
          <w:szCs w:val="72"/>
        </w:rPr>
      </w:pPr>
      <w:r w:rsidRPr="00844EE5">
        <w:rPr>
          <w:b/>
          <w:color w:val="C45911" w:themeColor="accent2" w:themeShade="BF"/>
          <w:sz w:val="72"/>
          <w:szCs w:val="72"/>
        </w:rPr>
        <w:t>4</w:t>
      </w:r>
      <w:r w:rsidR="007D7C35" w:rsidRPr="00844EE5">
        <w:rPr>
          <w:b/>
          <w:color w:val="C45911" w:themeColor="accent2" w:themeShade="BF"/>
          <w:sz w:val="72"/>
          <w:szCs w:val="72"/>
        </w:rPr>
        <w:t>0,- Kč.</w:t>
      </w:r>
    </w:p>
    <w:p w14:paraId="404FA70D" w14:textId="77777777" w:rsidR="007D7C35" w:rsidRPr="00844EE5" w:rsidRDefault="007D7C35" w:rsidP="007D7C35">
      <w:pPr>
        <w:jc w:val="center"/>
        <w:rPr>
          <w:b/>
          <w:color w:val="C45911" w:themeColor="accent2" w:themeShade="BF"/>
          <w:sz w:val="44"/>
          <w:szCs w:val="44"/>
        </w:rPr>
      </w:pPr>
    </w:p>
    <w:p w14:paraId="635EC6A7" w14:textId="786FEBA1" w:rsidR="00844EE5" w:rsidRPr="00844EE5" w:rsidRDefault="00844EE5" w:rsidP="00666B1D">
      <w:pPr>
        <w:jc w:val="center"/>
        <w:rPr>
          <w:b/>
          <w:color w:val="C45911" w:themeColor="accent2" w:themeShade="BF"/>
          <w:sz w:val="44"/>
          <w:szCs w:val="44"/>
        </w:rPr>
      </w:pPr>
      <w:r w:rsidRPr="00844EE5">
        <w:rPr>
          <w:b/>
          <w:color w:val="C45911" w:themeColor="accent2" w:themeShade="BF"/>
          <w:sz w:val="44"/>
          <w:szCs w:val="44"/>
        </w:rPr>
        <w:t>Druhou část vstupného uhradí</w:t>
      </w:r>
    </w:p>
    <w:p w14:paraId="4C1E6519" w14:textId="4CF4B8B5" w:rsidR="000C6182" w:rsidRPr="00844EE5" w:rsidRDefault="005C5850" w:rsidP="00666B1D">
      <w:pPr>
        <w:jc w:val="center"/>
        <w:rPr>
          <w:b/>
          <w:color w:val="C45911" w:themeColor="accent2" w:themeShade="BF"/>
          <w:sz w:val="44"/>
          <w:szCs w:val="44"/>
        </w:rPr>
      </w:pPr>
      <w:r w:rsidRPr="00844EE5">
        <w:rPr>
          <w:b/>
          <w:color w:val="C45911" w:themeColor="accent2" w:themeShade="BF"/>
          <w:sz w:val="44"/>
          <w:szCs w:val="44"/>
        </w:rPr>
        <w:t xml:space="preserve"> </w:t>
      </w:r>
      <w:r w:rsidR="009A004A" w:rsidRPr="00844EE5">
        <w:rPr>
          <w:b/>
          <w:color w:val="C45911" w:themeColor="accent2" w:themeShade="BF"/>
          <w:sz w:val="44"/>
          <w:szCs w:val="44"/>
        </w:rPr>
        <w:t>Klub rodičů a přátel ZŠ a MŠ Vlachovice.</w:t>
      </w:r>
    </w:p>
    <w:p w14:paraId="7369FDAF" w14:textId="77777777" w:rsidR="005C5850" w:rsidRPr="009A004A" w:rsidRDefault="005C5850" w:rsidP="00666B1D">
      <w:pPr>
        <w:jc w:val="center"/>
        <w:rPr>
          <w:b/>
          <w:color w:val="FF0000"/>
          <w:sz w:val="44"/>
        </w:rPr>
      </w:pPr>
    </w:p>
    <w:p w14:paraId="55A2C2D0" w14:textId="250E3585" w:rsidR="00CD240B" w:rsidRDefault="005C5850" w:rsidP="00C17CBD">
      <w:pPr>
        <w:jc w:val="center"/>
      </w:pPr>
      <w:r w:rsidRPr="00844EE5">
        <w:rPr>
          <w:b/>
          <w:color w:val="538135" w:themeColor="accent6" w:themeShade="BF"/>
          <w:sz w:val="96"/>
          <w:szCs w:val="96"/>
        </w:rPr>
        <w:t>Děkujeme!!!</w:t>
      </w:r>
    </w:p>
    <w:sectPr w:rsidR="00C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AC"/>
    <w:rsid w:val="000B343B"/>
    <w:rsid w:val="000C6182"/>
    <w:rsid w:val="0017323C"/>
    <w:rsid w:val="00230231"/>
    <w:rsid w:val="00233AAC"/>
    <w:rsid w:val="00260F03"/>
    <w:rsid w:val="002C4868"/>
    <w:rsid w:val="0037064A"/>
    <w:rsid w:val="003D2FF9"/>
    <w:rsid w:val="004C61C1"/>
    <w:rsid w:val="005C5850"/>
    <w:rsid w:val="005C6EC9"/>
    <w:rsid w:val="00666B1D"/>
    <w:rsid w:val="006C699D"/>
    <w:rsid w:val="006D72ED"/>
    <w:rsid w:val="00767680"/>
    <w:rsid w:val="007B32CC"/>
    <w:rsid w:val="007D7C35"/>
    <w:rsid w:val="00844EE5"/>
    <w:rsid w:val="008972C1"/>
    <w:rsid w:val="009164B5"/>
    <w:rsid w:val="009A004A"/>
    <w:rsid w:val="009E217A"/>
    <w:rsid w:val="00A5147A"/>
    <w:rsid w:val="00B21CB7"/>
    <w:rsid w:val="00C17CBD"/>
    <w:rsid w:val="00C641DA"/>
    <w:rsid w:val="00CD240B"/>
    <w:rsid w:val="00D6127D"/>
    <w:rsid w:val="00DF03A6"/>
    <w:rsid w:val="00E94D89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1DAF"/>
  <w15:chartTrackingRefBased/>
  <w15:docId w15:val="{EE61863D-FF45-41E2-908F-89BADD2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6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7</cp:revision>
  <cp:lastPrinted>2025-03-05T07:09:00Z</cp:lastPrinted>
  <dcterms:created xsi:type="dcterms:W3CDTF">2025-03-05T05:02:00Z</dcterms:created>
  <dcterms:modified xsi:type="dcterms:W3CDTF">2025-03-05T07:10:00Z</dcterms:modified>
</cp:coreProperties>
</file>